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2CBE44" w14:textId="71D61DC2" w:rsidR="00ED3F18" w:rsidRPr="00F66972" w:rsidRDefault="00AC2E86" w:rsidP="00F66972">
      <w:pPr>
        <w:pStyle w:val="Nzev"/>
        <w:tabs>
          <w:tab w:val="left" w:pos="7972"/>
        </w:tabs>
        <w:rPr>
          <w:rFonts w:ascii="Arial" w:hAnsi="Arial" w:cs="Arial"/>
          <w:b/>
          <w:sz w:val="22"/>
          <w:szCs w:val="22"/>
        </w:rPr>
      </w:pPr>
      <w:r w:rsidRPr="00F66972">
        <w:rPr>
          <w:rFonts w:ascii="Arial" w:hAnsi="Arial" w:cs="Arial"/>
          <w:b/>
          <w:sz w:val="22"/>
          <w:szCs w:val="22"/>
        </w:rPr>
        <w:t xml:space="preserve">Léto na </w:t>
      </w:r>
      <w:proofErr w:type="spellStart"/>
      <w:r w:rsidRPr="00F66972">
        <w:rPr>
          <w:rFonts w:ascii="Arial" w:hAnsi="Arial" w:cs="Arial"/>
          <w:b/>
          <w:sz w:val="22"/>
          <w:szCs w:val="22"/>
        </w:rPr>
        <w:t>Příhrádku</w:t>
      </w:r>
      <w:proofErr w:type="spellEnd"/>
      <w:r w:rsidRPr="00F66972">
        <w:rPr>
          <w:rFonts w:ascii="Arial" w:hAnsi="Arial" w:cs="Arial"/>
          <w:b/>
          <w:sz w:val="22"/>
          <w:szCs w:val="22"/>
        </w:rPr>
        <w:t xml:space="preserve"> přivítá </w:t>
      </w:r>
      <w:proofErr w:type="gramStart"/>
      <w:r w:rsidRPr="00F66972">
        <w:rPr>
          <w:rFonts w:ascii="Arial" w:hAnsi="Arial" w:cs="Arial"/>
          <w:b/>
          <w:sz w:val="22"/>
          <w:szCs w:val="22"/>
        </w:rPr>
        <w:t>punkery z !V.</w:t>
      </w:r>
      <w:proofErr w:type="gramEnd"/>
      <w:r w:rsidRPr="00F66972">
        <w:rPr>
          <w:rFonts w:ascii="Arial" w:hAnsi="Arial" w:cs="Arial"/>
          <w:b/>
          <w:sz w:val="22"/>
          <w:szCs w:val="22"/>
        </w:rPr>
        <w:t xml:space="preserve"> V. Ú. i finalistku soutěže Hlas Elišku Urbanovou</w:t>
      </w:r>
      <w:r w:rsidR="00F66972" w:rsidRPr="00F66972">
        <w:rPr>
          <w:rFonts w:ascii="Arial" w:hAnsi="Arial" w:cs="Arial"/>
          <w:b/>
          <w:sz w:val="22"/>
          <w:szCs w:val="22"/>
        </w:rPr>
        <w:tab/>
      </w:r>
    </w:p>
    <w:p w14:paraId="18C10B4C" w14:textId="40DB24C5" w:rsidR="00AC2E86" w:rsidRPr="00F66972" w:rsidRDefault="00AC2E86" w:rsidP="00AC2E86">
      <w:pPr>
        <w:rPr>
          <w:rFonts w:ascii="Arial" w:hAnsi="Arial" w:cs="Arial"/>
        </w:rPr>
      </w:pPr>
    </w:p>
    <w:p w14:paraId="321E8251" w14:textId="56EBF47C" w:rsidR="00AC2E86" w:rsidRPr="00F66972" w:rsidRDefault="00F66972" w:rsidP="00AC2E86">
      <w:pPr>
        <w:rPr>
          <w:rFonts w:ascii="Arial" w:hAnsi="Arial" w:cs="Arial"/>
        </w:rPr>
      </w:pPr>
      <w:r>
        <w:rPr>
          <w:rFonts w:ascii="Arial" w:hAnsi="Arial" w:cs="Arial"/>
        </w:rPr>
        <w:t>Pardubice, 10. 7. 2020</w:t>
      </w:r>
    </w:p>
    <w:p w14:paraId="3FF55DD4" w14:textId="6EC612B6" w:rsidR="00AC2E86" w:rsidRPr="00F66972" w:rsidRDefault="00AC2E86" w:rsidP="00AC2E86">
      <w:pPr>
        <w:rPr>
          <w:rFonts w:ascii="Arial" w:hAnsi="Arial" w:cs="Arial"/>
        </w:rPr>
      </w:pPr>
      <w:r w:rsidRPr="00F66972">
        <w:rPr>
          <w:rFonts w:ascii="Arial" w:hAnsi="Arial" w:cs="Arial"/>
        </w:rPr>
        <w:t xml:space="preserve">Nově zrekonstruovaný prostor </w:t>
      </w:r>
      <w:proofErr w:type="spellStart"/>
      <w:r w:rsidRPr="00F66972">
        <w:rPr>
          <w:rFonts w:ascii="Arial" w:hAnsi="Arial" w:cs="Arial"/>
        </w:rPr>
        <w:t>Příhrádku</w:t>
      </w:r>
      <w:proofErr w:type="spellEnd"/>
      <w:r w:rsidRPr="00F66972">
        <w:rPr>
          <w:rFonts w:ascii="Arial" w:hAnsi="Arial" w:cs="Arial"/>
        </w:rPr>
        <w:t xml:space="preserve"> nabízí po celé léto koncerty a vystoupení pardubických hudebníků. Slavnostní zahájení celého projektu13. července v 18 hodin proběhne za účasti náměstka primátora Pardubic Jana </w:t>
      </w:r>
      <w:proofErr w:type="spellStart"/>
      <w:r w:rsidRPr="00F66972">
        <w:rPr>
          <w:rFonts w:ascii="Arial" w:hAnsi="Arial" w:cs="Arial"/>
        </w:rPr>
        <w:t>Mazucha</w:t>
      </w:r>
      <w:proofErr w:type="spellEnd"/>
      <w:r w:rsidRPr="00F66972">
        <w:rPr>
          <w:rFonts w:ascii="Arial" w:hAnsi="Arial" w:cs="Arial"/>
        </w:rPr>
        <w:t xml:space="preserve">, který nad projektem převzal záštitu. Po tomto aktu bude následovat vystoupení uskupení Dobré ráno blues, které na podiu vystřídá </w:t>
      </w:r>
      <w:r w:rsidR="009F52FD" w:rsidRPr="00F66972">
        <w:rPr>
          <w:rFonts w:ascii="Arial" w:hAnsi="Arial" w:cs="Arial"/>
        </w:rPr>
        <w:t xml:space="preserve">duo </w:t>
      </w:r>
      <w:r w:rsidRPr="00F66972">
        <w:rPr>
          <w:rFonts w:ascii="Arial" w:hAnsi="Arial" w:cs="Arial"/>
        </w:rPr>
        <w:t>finalistky soutěže Hlas Elišky Urbanové s klavíristou Martinem Kudrnou.</w:t>
      </w:r>
    </w:p>
    <w:p w14:paraId="03317B28" w14:textId="37C3C642" w:rsidR="00AC2E86" w:rsidRPr="00F66972" w:rsidRDefault="00AC2E86" w:rsidP="00AC2E86">
      <w:pPr>
        <w:rPr>
          <w:rFonts w:ascii="Arial" w:hAnsi="Arial" w:cs="Arial"/>
        </w:rPr>
      </w:pPr>
      <w:r w:rsidRPr="00F66972">
        <w:rPr>
          <w:rFonts w:ascii="Arial" w:hAnsi="Arial" w:cs="Arial"/>
          <w:i/>
          <w:iCs/>
        </w:rPr>
        <w:t xml:space="preserve">„Jsme rádi, že historické centrum Pardubic ožívá hudbou. Doufáme, že naše písničky vykouzlí všem lidem úsměv na </w:t>
      </w:r>
      <w:r w:rsidR="009F52FD" w:rsidRPr="00F66972">
        <w:rPr>
          <w:rFonts w:ascii="Arial" w:hAnsi="Arial" w:cs="Arial"/>
          <w:i/>
          <w:iCs/>
        </w:rPr>
        <w:t>tváři. Už se těšíme, až si po dlouhé pauze vynucené pandemií zase zahrajeme</w:t>
      </w:r>
      <w:r w:rsidRPr="00F66972">
        <w:rPr>
          <w:rFonts w:ascii="Arial" w:hAnsi="Arial" w:cs="Arial"/>
          <w:i/>
          <w:iCs/>
        </w:rPr>
        <w:t xml:space="preserve">,“ </w:t>
      </w:r>
      <w:r w:rsidRPr="00F66972">
        <w:rPr>
          <w:rFonts w:ascii="Arial" w:hAnsi="Arial" w:cs="Arial"/>
        </w:rPr>
        <w:t xml:space="preserve">uvádí ke svému vystoupení </w:t>
      </w:r>
      <w:r w:rsidR="009F52FD" w:rsidRPr="00F66972">
        <w:rPr>
          <w:rFonts w:ascii="Arial" w:hAnsi="Arial" w:cs="Arial"/>
        </w:rPr>
        <w:t xml:space="preserve">Eliška </w:t>
      </w:r>
      <w:r w:rsidRPr="00F66972">
        <w:rPr>
          <w:rFonts w:ascii="Arial" w:hAnsi="Arial" w:cs="Arial"/>
        </w:rPr>
        <w:t>Urbanová</w:t>
      </w:r>
      <w:r w:rsidR="009F52FD" w:rsidRPr="00F66972">
        <w:rPr>
          <w:rFonts w:ascii="Arial" w:hAnsi="Arial" w:cs="Arial"/>
        </w:rPr>
        <w:t>, která v Pardubicích absolvovala konzervatoř.</w:t>
      </w:r>
      <w:bookmarkStart w:id="0" w:name="_GoBack"/>
      <w:bookmarkEnd w:id="0"/>
    </w:p>
    <w:p w14:paraId="5C9D1B53" w14:textId="0836B853" w:rsidR="009F52FD" w:rsidRPr="00F66972" w:rsidRDefault="009F52FD" w:rsidP="00AC2E86">
      <w:pPr>
        <w:rPr>
          <w:rFonts w:ascii="Arial" w:hAnsi="Arial" w:cs="Arial"/>
        </w:rPr>
      </w:pPr>
      <w:r w:rsidRPr="00F66972">
        <w:rPr>
          <w:rFonts w:ascii="Arial" w:hAnsi="Arial" w:cs="Arial"/>
        </w:rPr>
        <w:t>Ve čtvrtek se pak můžete večer těšit na punkery z </w:t>
      </w:r>
      <w:proofErr w:type="gramStart"/>
      <w:r w:rsidRPr="00F66972">
        <w:rPr>
          <w:rFonts w:ascii="Arial" w:hAnsi="Arial" w:cs="Arial"/>
        </w:rPr>
        <w:t>kapely !V.V.Ú, kteří</w:t>
      </w:r>
      <w:proofErr w:type="gramEnd"/>
      <w:r w:rsidRPr="00F66972">
        <w:rPr>
          <w:rFonts w:ascii="Arial" w:hAnsi="Arial" w:cs="Arial"/>
        </w:rPr>
        <w:t xml:space="preserve"> rozezní </w:t>
      </w:r>
      <w:proofErr w:type="spellStart"/>
      <w:r w:rsidRPr="00F66972">
        <w:rPr>
          <w:rFonts w:ascii="Arial" w:hAnsi="Arial" w:cs="Arial"/>
        </w:rPr>
        <w:t>Příhrádek</w:t>
      </w:r>
      <w:proofErr w:type="spellEnd"/>
      <w:r w:rsidRPr="00F66972">
        <w:rPr>
          <w:rFonts w:ascii="Arial" w:hAnsi="Arial" w:cs="Arial"/>
        </w:rPr>
        <w:t xml:space="preserve"> úderem půl deváté večerní. Před nimi se v prostoru </w:t>
      </w:r>
      <w:proofErr w:type="spellStart"/>
      <w:r w:rsidRPr="00F66972">
        <w:rPr>
          <w:rFonts w:ascii="Arial" w:hAnsi="Arial" w:cs="Arial"/>
        </w:rPr>
        <w:t>Příhrádku</w:t>
      </w:r>
      <w:proofErr w:type="spellEnd"/>
      <w:r w:rsidRPr="00F66972">
        <w:rPr>
          <w:rFonts w:ascii="Arial" w:hAnsi="Arial" w:cs="Arial"/>
        </w:rPr>
        <w:t xml:space="preserve"> a v přilehlých prostorách Galerie města Pardubic bude konat vernisáž studentských projektů Centra audiovizuálních studii FAMU </w:t>
      </w:r>
      <w:proofErr w:type="spellStart"/>
      <w:r w:rsidRPr="00F66972">
        <w:rPr>
          <w:rFonts w:ascii="Arial" w:hAnsi="Arial" w:cs="Arial"/>
          <w:i/>
          <w:iCs/>
        </w:rPr>
        <w:t>Screengazer</w:t>
      </w:r>
      <w:proofErr w:type="spellEnd"/>
      <w:r w:rsidRPr="00F66972">
        <w:rPr>
          <w:rFonts w:ascii="Arial" w:hAnsi="Arial" w:cs="Arial"/>
          <w:i/>
          <w:iCs/>
        </w:rPr>
        <w:t xml:space="preserve"> a požár na obloze. </w:t>
      </w:r>
      <w:r w:rsidRPr="00F66972">
        <w:rPr>
          <w:rFonts w:ascii="Arial" w:hAnsi="Arial" w:cs="Arial"/>
        </w:rPr>
        <w:t>Výstavní prostory budou otevřené od šesti hodin večer.</w:t>
      </w:r>
    </w:p>
    <w:p w14:paraId="6BB39F83" w14:textId="5FAAC253" w:rsidR="009F52FD" w:rsidRPr="00F66972" w:rsidRDefault="009F52FD" w:rsidP="00AC2E86">
      <w:pPr>
        <w:rPr>
          <w:rFonts w:ascii="Arial" w:hAnsi="Arial" w:cs="Arial"/>
        </w:rPr>
      </w:pPr>
      <w:r w:rsidRPr="00F66972">
        <w:rPr>
          <w:rFonts w:ascii="Arial" w:hAnsi="Arial" w:cs="Arial"/>
        </w:rPr>
        <w:t>Na všechny výše zmiňované akce je vstup zdarma a konají se za každého počasí.</w:t>
      </w:r>
      <w:r w:rsidR="00F66972" w:rsidRPr="00F66972">
        <w:rPr>
          <w:rFonts w:ascii="Arial" w:hAnsi="Arial" w:cs="Arial"/>
        </w:rPr>
        <w:br/>
      </w:r>
    </w:p>
    <w:p w14:paraId="2368C438" w14:textId="7D919D57" w:rsidR="00F66972" w:rsidRPr="00F66972" w:rsidRDefault="00F66972" w:rsidP="00F6697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F66972">
        <w:rPr>
          <w:rFonts w:ascii="Arial" w:eastAsia="Times New Roman" w:hAnsi="Arial" w:cs="Arial"/>
          <w:lang w:eastAsia="cs-CZ"/>
        </w:rPr>
        <w:t>Kulturní park Pardubice</w:t>
      </w:r>
      <w:r w:rsidRPr="00F66972">
        <w:rPr>
          <w:rFonts w:ascii="Arial" w:eastAsia="Times New Roman" w:hAnsi="Arial" w:cs="Arial"/>
          <w:lang w:eastAsia="cs-CZ"/>
        </w:rPr>
        <w:br/>
        <w:t>Jan Hrubeš</w:t>
      </w:r>
    </w:p>
    <w:p w14:paraId="34EDE1BD" w14:textId="77777777" w:rsidR="00F66972" w:rsidRPr="00F66972" w:rsidRDefault="00F66972" w:rsidP="00AC2E86">
      <w:pPr>
        <w:rPr>
          <w:rFonts w:ascii="Arial" w:hAnsi="Arial" w:cs="Arial"/>
        </w:rPr>
      </w:pPr>
    </w:p>
    <w:sectPr w:rsidR="00F66972" w:rsidRPr="00F66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E86"/>
    <w:rsid w:val="006B7C7B"/>
    <w:rsid w:val="009F52FD"/>
    <w:rsid w:val="00AC2E86"/>
    <w:rsid w:val="00BB6FFA"/>
    <w:rsid w:val="00BF70A8"/>
    <w:rsid w:val="00C568A2"/>
    <w:rsid w:val="00F6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94050"/>
  <w15:chartTrackingRefBased/>
  <w15:docId w15:val="{9FDAC869-9629-4248-8B97-50AE92845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AC2E8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C2E8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9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188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Hrubeš</dc:creator>
  <cp:keywords/>
  <dc:description/>
  <cp:lastModifiedBy>Lucie Jirglová</cp:lastModifiedBy>
  <cp:revision>3</cp:revision>
  <dcterms:created xsi:type="dcterms:W3CDTF">2020-07-10T14:47:00Z</dcterms:created>
  <dcterms:modified xsi:type="dcterms:W3CDTF">2020-09-07T19:29:00Z</dcterms:modified>
</cp:coreProperties>
</file>